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3460E2" w:rsidP="00117FF5">
      <w:pPr>
        <w:ind w:right="116"/>
        <w:jc w:val="center"/>
        <w:rPr>
          <w:rFonts w:ascii="Angsana New" w:hAnsi="Angsana New" w:hint="cs"/>
          <w:b/>
          <w:bCs/>
          <w:sz w:val="36"/>
          <w:szCs w:val="36"/>
          <w:cs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สำนักงานวางแผนและพัฒนา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3460E2">
        <w:rPr>
          <w:rFonts w:ascii="Angsana New" w:hAnsi="Angsana New"/>
          <w:sz w:val="36"/>
          <w:szCs w:val="36"/>
        </w:rPr>
        <w:t>19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852C61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852C61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852C61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852C61" w:rsidRPr="00852C61">
              <w:rPr>
                <w:rFonts w:ascii="Angsana New" w:hAnsi="Angsana New" w:hint="cs"/>
                <w:sz w:val="32"/>
                <w:szCs w:val="32"/>
                <w:cs/>
              </w:rPr>
              <w:t xml:space="preserve">มีกระบวนการจัดทำและถ่ายทอดแผนยุทธศาสตร์การพัฒนามหาวิทยาลัยรังสิต พ.ศ. </w:t>
            </w:r>
            <w:r w:rsidR="00852C61">
              <w:rPr>
                <w:rFonts w:ascii="Angsana New" w:hAnsi="Angsana New"/>
                <w:sz w:val="32"/>
                <w:szCs w:val="32"/>
              </w:rPr>
              <w:t>2560-2564</w:t>
            </w:r>
            <w:r w:rsidR="00852C61" w:rsidRPr="00852C61">
              <w:rPr>
                <w:rFonts w:ascii="Angsana New" w:hAnsi="Angsana New" w:hint="cs"/>
                <w:sz w:val="32"/>
                <w:szCs w:val="32"/>
                <w:cs/>
              </w:rPr>
              <w:t xml:space="preserve"> ไปสู่วิทยาลัย/คณะ/สถาบัน/ฝ่าย และหน่วยงานสนับสนุน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1F6E59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1F6E59" w:rsidRPr="001F6E59">
              <w:rPr>
                <w:rFonts w:ascii="Angsana New" w:hAnsi="Angsana New" w:hint="cs"/>
                <w:sz w:val="32"/>
                <w:szCs w:val="32"/>
                <w:cs/>
              </w:rPr>
              <w:t>มีกระบวนการติดตามผลการดำเนินงานตามตัวชี้วัดของโครงการในแผนปฏิบัติการประจำปี ของวิทยาลัยคณะ/สถาบัน/ฝ่าย และหน่วยงานสนับสนุน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 w:rsidRPr="00297EBD">
              <w:rPr>
                <w:rFonts w:ascii="Angsana New" w:hAnsi="Angsana New"/>
                <w:sz w:val="32"/>
                <w:szCs w:val="32"/>
              </w:rPr>
              <w:t>3</w:t>
            </w:r>
            <w:r w:rsidRPr="00297EBD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</w:t>
            </w:r>
            <w:r w:rsidR="001F6E59" w:rsidRPr="001F6E59">
              <w:rPr>
                <w:rFonts w:ascii="Angsana New" w:hAnsi="Angsana New" w:hint="cs"/>
                <w:sz w:val="32"/>
                <w:szCs w:val="32"/>
                <w:cs/>
              </w:rPr>
              <w:t>งานวิจัยสถาบัน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852C61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852C61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3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1F6E59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1F6E59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1F6E59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1F6E59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B03E7E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B03E7E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B03E7E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F6E59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B03E7E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1F6E59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F6E59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1E052C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1E052C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75.00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E052C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1E052C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E052C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B03E7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B03E7E" w:rsidRPr="00F75FB6" w:rsidRDefault="00B03E7E" w:rsidP="00B03E7E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B03E7E" w:rsidRPr="00042D9C" w:rsidRDefault="00B03E7E" w:rsidP="00B03E7E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042D9C">
        <w:rPr>
          <w:rFonts w:ascii="Angsana New" w:hAnsi="Angsana New" w:hint="cs"/>
          <w:sz w:val="32"/>
          <w:szCs w:val="32"/>
          <w:cs/>
        </w:rPr>
        <w:t xml:space="preserve">1. </w:t>
      </w:r>
      <w:r>
        <w:rPr>
          <w:rFonts w:ascii="Angsana New" w:hAnsi="Angsana New" w:hint="cs"/>
          <w:sz w:val="32"/>
          <w:szCs w:val="32"/>
          <w:cs/>
        </w:rPr>
        <w:t>การ</w:t>
      </w:r>
      <w:r w:rsidRPr="00042D9C">
        <w:rPr>
          <w:rFonts w:ascii="Angsana New" w:hAnsi="Angsana New"/>
          <w:sz w:val="32"/>
          <w:szCs w:val="32"/>
          <w:cs/>
        </w:rPr>
        <w:t xml:space="preserve">ให้ความสําคัญกับการพัฒนาบุคลากรและส่งเสริมให้บุคลากรได้รับการฝึกอบรม เรียนรู้จากการปฏิบัติงานในหน้าที่ของตนเอง </w:t>
      </w:r>
      <w:r w:rsidRPr="00042D9C">
        <w:rPr>
          <w:rFonts w:ascii="Angsana New" w:hAnsi="Angsana New" w:hint="cs"/>
          <w:sz w:val="32"/>
          <w:szCs w:val="32"/>
          <w:cs/>
        </w:rPr>
        <w:t>ส่งผลให้</w:t>
      </w:r>
      <w:r w:rsidRPr="00042D9C">
        <w:rPr>
          <w:rFonts w:ascii="Angsana New" w:hAnsi="Angsana New"/>
          <w:sz w:val="32"/>
          <w:szCs w:val="32"/>
          <w:cs/>
        </w:rPr>
        <w:t>บรรลุไปตามวัตถุประสงค์ได้</w:t>
      </w:r>
      <w:r w:rsidRPr="00042D9C">
        <w:rPr>
          <w:rFonts w:ascii="Angsana New" w:hAnsi="Angsana New" w:hint="cs"/>
          <w:sz w:val="32"/>
          <w:szCs w:val="32"/>
          <w:cs/>
        </w:rPr>
        <w:t>อย่างมีประสิทธิภาพ</w:t>
      </w:r>
    </w:p>
    <w:p w:rsidR="00B03E7E" w:rsidRPr="00042D9C" w:rsidRDefault="00B03E7E" w:rsidP="00B03E7E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042D9C">
        <w:rPr>
          <w:rFonts w:ascii="Angsana New" w:hAnsi="Angsana New" w:hint="cs"/>
          <w:sz w:val="32"/>
          <w:szCs w:val="32"/>
          <w:cs/>
        </w:rPr>
        <w:t xml:space="preserve">2. </w:t>
      </w:r>
      <w:r w:rsidRPr="00042D9C">
        <w:rPr>
          <w:rFonts w:ascii="Angsana New" w:hAnsi="Angsana New"/>
          <w:sz w:val="32"/>
          <w:szCs w:val="32"/>
          <w:cs/>
        </w:rPr>
        <w:t>ระบบเทคโนโลยีสารสนเทศ</w:t>
      </w:r>
      <w:r w:rsidRPr="00042D9C">
        <w:rPr>
          <w:rFonts w:ascii="Angsana New" w:hAnsi="Angsana New" w:hint="cs"/>
          <w:sz w:val="32"/>
          <w:szCs w:val="32"/>
          <w:cs/>
        </w:rPr>
        <w:t>ที่มีประสิทธิภาพ จึงทำให้</w:t>
      </w:r>
      <w:r w:rsidRPr="00042D9C">
        <w:rPr>
          <w:rFonts w:ascii="Angsana New" w:hAnsi="Angsana New"/>
          <w:sz w:val="32"/>
          <w:szCs w:val="32"/>
          <w:cs/>
        </w:rPr>
        <w:t xml:space="preserve">งานนโยบายและแผน การจัดเก็บ ติดตามรายงานผลการดําเนินงานโครงการพัฒนาฯ </w:t>
      </w:r>
      <w:r w:rsidRPr="00042D9C">
        <w:rPr>
          <w:rFonts w:ascii="Angsana New" w:hAnsi="Angsana New" w:hint="cs"/>
          <w:sz w:val="32"/>
          <w:szCs w:val="32"/>
          <w:cs/>
        </w:rPr>
        <w:t>เป็นไปอย่างมีระบบซึ่งส่งผลให้เกิดข้อผิดพลาดที่ลดลง</w:t>
      </w:r>
      <w:r w:rsidRPr="00042D9C">
        <w:rPr>
          <w:rFonts w:ascii="Angsana New" w:hAnsi="Angsana New"/>
          <w:sz w:val="32"/>
          <w:szCs w:val="32"/>
          <w:cs/>
        </w:rPr>
        <w:t>และ ได้ผลประมวล</w:t>
      </w:r>
      <w:r w:rsidRPr="00042D9C">
        <w:rPr>
          <w:rFonts w:ascii="Angsana New" w:hAnsi="Angsana New" w:hint="cs"/>
          <w:sz w:val="32"/>
          <w:szCs w:val="32"/>
          <w:cs/>
        </w:rPr>
        <w:t>ที่</w:t>
      </w:r>
      <w:r w:rsidRPr="00042D9C">
        <w:rPr>
          <w:rFonts w:ascii="Angsana New" w:hAnsi="Angsana New"/>
          <w:sz w:val="32"/>
          <w:szCs w:val="32"/>
          <w:cs/>
        </w:rPr>
        <w:t>รวดเร็วแม่นยํา</w:t>
      </w:r>
    </w:p>
    <w:p w:rsidR="00B03E7E" w:rsidRDefault="00B03E7E" w:rsidP="00B03E7E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042D9C">
        <w:rPr>
          <w:rFonts w:ascii="Angsana New" w:hAnsi="Angsana New" w:hint="cs"/>
          <w:sz w:val="32"/>
          <w:szCs w:val="32"/>
          <w:cs/>
        </w:rPr>
        <w:t>3. การจัดทำแผนงบประมาณประจำปี มีการควบคุมค่าใช้จ่ายเป็นไปตามแผน ซึ่งส่งผลให้บรรลุตามนโยบายด้านการเงินและงบประมาณของมหาวิทยาลัย</w:t>
      </w:r>
      <w:bookmarkStart w:id="0" w:name="_GoBack"/>
      <w:bookmarkEnd w:id="0"/>
    </w:p>
    <w:p w:rsidR="00B03E7E" w:rsidRPr="00B03E7E" w:rsidRDefault="00B03E7E" w:rsidP="00B03E7E">
      <w:pPr>
        <w:ind w:right="-29"/>
        <w:jc w:val="thaiDistribute"/>
        <w:rPr>
          <w:rFonts w:ascii="Angsana New" w:hAnsi="Angsana New"/>
          <w:sz w:val="16"/>
          <w:szCs w:val="16"/>
        </w:rPr>
      </w:pPr>
    </w:p>
    <w:p w:rsidR="00B03E7E" w:rsidRPr="00F75FB6" w:rsidRDefault="00B03E7E" w:rsidP="00B03E7E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B03E7E" w:rsidRPr="00B03E7E" w:rsidRDefault="00B03E7E" w:rsidP="00B03E7E">
      <w:pPr>
        <w:ind w:right="-29" w:firstLine="720"/>
        <w:rPr>
          <w:rFonts w:ascii="Angsana New" w:hAnsi="Angsana New"/>
          <w:sz w:val="16"/>
          <w:szCs w:val="16"/>
        </w:rPr>
      </w:pPr>
      <w:r>
        <w:rPr>
          <w:rFonts w:ascii="Angsana New" w:hAnsi="Angsana New" w:hint="cs"/>
          <w:sz w:val="32"/>
          <w:szCs w:val="32"/>
          <w:cs/>
        </w:rPr>
        <w:t>ไม่มี</w:t>
      </w:r>
      <w:r w:rsidRPr="00F75FB6">
        <w:rPr>
          <w:rFonts w:ascii="Angsana New" w:hAnsi="Angsana New"/>
          <w:sz w:val="32"/>
          <w:szCs w:val="32"/>
          <w:cs/>
        </w:rPr>
        <w:br/>
      </w:r>
    </w:p>
    <w:p w:rsidR="00B03E7E" w:rsidRPr="00F75FB6" w:rsidRDefault="00B03E7E" w:rsidP="00B03E7E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F75411" w:rsidRDefault="00B03E7E" w:rsidP="00B03E7E">
      <w:pPr>
        <w:ind w:right="-29" w:firstLine="720"/>
        <w:jc w:val="thaiDistribute"/>
        <w:rPr>
          <w:rFonts w:ascii="Angsana New" w:hAnsi="Angsana New" w:hint="cs"/>
          <w:sz w:val="32"/>
          <w:szCs w:val="32"/>
          <w:cs/>
        </w:rPr>
      </w:pPr>
      <w:r w:rsidRPr="00042D9C">
        <w:rPr>
          <w:rFonts w:ascii="Angsana New" w:hAnsi="Angsana New" w:hint="cs"/>
          <w:sz w:val="32"/>
          <w:szCs w:val="32"/>
          <w:cs/>
        </w:rPr>
        <w:t>ผลวิจัยที่เกี่ยวข้องกับ</w:t>
      </w:r>
      <w:r w:rsidRPr="00042D9C">
        <w:rPr>
          <w:rFonts w:ascii="Angsana New" w:hAnsi="Angsana New"/>
          <w:sz w:val="32"/>
          <w:szCs w:val="32"/>
          <w:cs/>
        </w:rPr>
        <w:t>สํานักงานวางแผน</w:t>
      </w:r>
      <w:r>
        <w:rPr>
          <w:rFonts w:ascii="Angsana New" w:hAnsi="Angsana New" w:hint="cs"/>
          <w:sz w:val="32"/>
          <w:szCs w:val="32"/>
          <w:cs/>
        </w:rPr>
        <w:t>มีประโยชน์ อย่างไรก็ตาม</w:t>
      </w:r>
      <w:r w:rsidRPr="00042D9C">
        <w:rPr>
          <w:rFonts w:ascii="Angsana New" w:hAnsi="Angsana New" w:hint="cs"/>
          <w:sz w:val="32"/>
          <w:szCs w:val="32"/>
          <w:cs/>
        </w:rPr>
        <w:t>จำนวน</w:t>
      </w:r>
      <w:r w:rsidRPr="00042D9C">
        <w:rPr>
          <w:rFonts w:ascii="Angsana New" w:hAnsi="Angsana New"/>
          <w:sz w:val="32"/>
          <w:szCs w:val="32"/>
          <w:cs/>
        </w:rPr>
        <w:t>ผู้สนใจในการขอทุนสนับสนุนงานด้านการวิจัย</w:t>
      </w:r>
      <w:r w:rsidRPr="00042D9C">
        <w:rPr>
          <w:rFonts w:ascii="Angsana New" w:hAnsi="Angsana New" w:hint="cs"/>
          <w:sz w:val="32"/>
          <w:szCs w:val="32"/>
          <w:cs/>
        </w:rPr>
        <w:t>ยังมีไม่มากนัก อาจสนับสนุนและประชาสัมพันธ์ให้มากขึ้น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8E6870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8E6870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8E6870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C14D5"/>
    <w:rsid w:val="001E052C"/>
    <w:rsid w:val="001E1DA0"/>
    <w:rsid w:val="001E67D9"/>
    <w:rsid w:val="001F6E59"/>
    <w:rsid w:val="002001D7"/>
    <w:rsid w:val="00213B3B"/>
    <w:rsid w:val="00297EBD"/>
    <w:rsid w:val="00297F85"/>
    <w:rsid w:val="002A637B"/>
    <w:rsid w:val="002F5AC2"/>
    <w:rsid w:val="002F6188"/>
    <w:rsid w:val="003460E2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2C61"/>
    <w:rsid w:val="00853855"/>
    <w:rsid w:val="0088019C"/>
    <w:rsid w:val="00881C87"/>
    <w:rsid w:val="008A251F"/>
    <w:rsid w:val="008B5209"/>
    <w:rsid w:val="008E0FC5"/>
    <w:rsid w:val="008E6870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03E7E"/>
    <w:rsid w:val="00B30EE6"/>
    <w:rsid w:val="00B71B68"/>
    <w:rsid w:val="00B967AB"/>
    <w:rsid w:val="00BC6273"/>
    <w:rsid w:val="00BC6E63"/>
    <w:rsid w:val="00BD3660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3</cp:revision>
  <cp:lastPrinted>2021-11-16T07:48:00Z</cp:lastPrinted>
  <dcterms:created xsi:type="dcterms:W3CDTF">2021-11-16T07:48:00Z</dcterms:created>
  <dcterms:modified xsi:type="dcterms:W3CDTF">2021-11-16T07:49:00Z</dcterms:modified>
</cp:coreProperties>
</file>